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E8B" w:rsidRDefault="001F0FB7" w:rsidP="00C877E5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proofErr w:type="gramStart"/>
      <w:r>
        <w:rPr>
          <w:rFonts w:ascii="黑体" w:eastAsia="黑体" w:hint="eastAsia"/>
          <w:b/>
          <w:sz w:val="36"/>
          <w:szCs w:val="36"/>
        </w:rPr>
        <w:t>雅生活</w:t>
      </w:r>
      <w:proofErr w:type="gramEnd"/>
      <w:r>
        <w:rPr>
          <w:rFonts w:ascii="黑体" w:eastAsia="黑体"/>
          <w:b/>
          <w:sz w:val="36"/>
          <w:szCs w:val="36"/>
        </w:rPr>
        <w:t>集团</w:t>
      </w:r>
      <w:r w:rsidR="00E46B3A">
        <w:rPr>
          <w:rFonts w:ascii="黑体" w:eastAsia="黑体" w:hint="eastAsia"/>
          <w:b/>
          <w:sz w:val="36"/>
          <w:szCs w:val="36"/>
        </w:rPr>
        <w:t>2020</w:t>
      </w:r>
      <w:r>
        <w:rPr>
          <w:rFonts w:ascii="黑体" w:eastAsia="黑体" w:hint="eastAsia"/>
          <w:b/>
          <w:sz w:val="36"/>
          <w:szCs w:val="36"/>
        </w:rPr>
        <w:t>届校园招聘简章</w:t>
      </w:r>
    </w:p>
    <w:p w:rsidR="00F12E8B" w:rsidRPr="009F35EF" w:rsidRDefault="00F12E8B" w:rsidP="00C877E5">
      <w:pPr>
        <w:spacing w:afterLines="50" w:after="156" w:line="360" w:lineRule="auto"/>
        <w:jc w:val="center"/>
        <w:rPr>
          <w:rFonts w:ascii="微软雅黑" w:eastAsia="微软雅黑" w:hAnsi="微软雅黑"/>
          <w:b/>
          <w:bCs/>
          <w:color w:val="FFFFFF"/>
          <w:spacing w:val="20"/>
          <w:sz w:val="24"/>
          <w:szCs w:val="20"/>
          <w:shd w:val="clear" w:color="auto" w:fill="800000"/>
        </w:rPr>
      </w:pPr>
      <w:r w:rsidRPr="009F35EF">
        <w:rPr>
          <w:rFonts w:ascii="微软雅黑" w:eastAsia="微软雅黑" w:hAnsi="微软雅黑" w:hint="eastAsia"/>
          <w:b/>
          <w:bCs/>
          <w:color w:val="FFFFFF"/>
          <w:spacing w:val="20"/>
          <w:sz w:val="24"/>
          <w:szCs w:val="20"/>
          <w:shd w:val="clear" w:color="auto" w:fill="800000"/>
        </w:rPr>
        <w:t>【雅生活</w:t>
      </w:r>
      <w:r w:rsidRPr="009F35EF">
        <w:rPr>
          <w:rFonts w:ascii="微软雅黑" w:eastAsia="微软雅黑" w:hAnsi="微软雅黑"/>
          <w:b/>
          <w:bCs/>
          <w:color w:val="FFFFFF"/>
          <w:spacing w:val="20"/>
          <w:sz w:val="24"/>
          <w:szCs w:val="20"/>
          <w:shd w:val="clear" w:color="auto" w:fill="800000"/>
        </w:rPr>
        <w:t>简介】</w:t>
      </w:r>
    </w:p>
    <w:p w:rsidR="00A107FD" w:rsidRPr="00021821" w:rsidRDefault="00A107FD" w:rsidP="00021821">
      <w:pPr>
        <w:spacing w:line="320" w:lineRule="exact"/>
        <w:ind w:firstLineChars="200" w:firstLine="400"/>
        <w:jc w:val="left"/>
        <w:rPr>
          <w:rFonts w:ascii="微软雅黑" w:eastAsia="微软雅黑" w:hAnsi="微软雅黑"/>
          <w:sz w:val="20"/>
          <w:szCs w:val="18"/>
        </w:rPr>
      </w:pPr>
      <w:r w:rsidRPr="00021821">
        <w:rPr>
          <w:rFonts w:ascii="微软雅黑" w:eastAsia="微软雅黑" w:hAnsi="微软雅黑" w:hint="eastAsia"/>
          <w:sz w:val="20"/>
          <w:szCs w:val="18"/>
        </w:rPr>
        <w:t>雅居乐集团控股有限公司（前称“雅居乐地产控股有限公司”）（股份代号：3383）（以下简称“雅居乐”）是一家以房地产开发为主营业务，同时在生活服务、环保、酒店、物业投资等产业多元发展的综合性集团。公司创立于1992年，2005 年于香港联交所主板上市，现为摩根士丹利资本国际新兴市场指数成份股、恒生综合指数成份股和恒生环球综合指数成份股，品牌享誉全国，系“中国驰名商标”。</w:t>
      </w:r>
    </w:p>
    <w:p w:rsidR="001F0FB7" w:rsidRPr="00021821" w:rsidRDefault="001F0FB7" w:rsidP="00021821">
      <w:pPr>
        <w:spacing w:line="320" w:lineRule="exact"/>
        <w:ind w:firstLineChars="200" w:firstLine="400"/>
        <w:jc w:val="left"/>
        <w:rPr>
          <w:rFonts w:ascii="微软雅黑" w:eastAsia="微软雅黑" w:hAnsi="微软雅黑"/>
          <w:sz w:val="20"/>
          <w:szCs w:val="18"/>
        </w:rPr>
      </w:pPr>
    </w:p>
    <w:p w:rsidR="00D662EF" w:rsidRDefault="00021821" w:rsidP="00D662EF">
      <w:pPr>
        <w:spacing w:line="320" w:lineRule="exact"/>
        <w:ind w:firstLineChars="200" w:firstLine="400"/>
        <w:jc w:val="left"/>
        <w:rPr>
          <w:rFonts w:ascii="微软雅黑" w:eastAsia="微软雅黑" w:hAnsi="微软雅黑"/>
          <w:sz w:val="20"/>
          <w:szCs w:val="18"/>
        </w:rPr>
      </w:pPr>
      <w:r w:rsidRPr="00021821">
        <w:rPr>
          <w:rFonts w:ascii="微软雅黑" w:eastAsia="微软雅黑" w:hAnsi="微软雅黑" w:hint="eastAsia"/>
          <w:sz w:val="20"/>
          <w:szCs w:val="18"/>
        </w:rPr>
        <w:t>“人是雅居乐关注的核心，雅居乐不仅要盖好房子，更希望全方位呵护业主的一生。”作为雅居乐集团“以地产为主，多元业务并行”战略规划下的首个产业集团</w:t>
      </w:r>
      <w:r w:rsidR="00A842CF">
        <w:rPr>
          <w:rFonts w:ascii="微软雅黑" w:eastAsia="微软雅黑" w:hAnsi="微软雅黑" w:hint="eastAsia"/>
          <w:sz w:val="20"/>
          <w:szCs w:val="18"/>
        </w:rPr>
        <w:t>——</w:t>
      </w:r>
      <w:proofErr w:type="gramStart"/>
      <w:r w:rsidRPr="00021821">
        <w:rPr>
          <w:rFonts w:ascii="微软雅黑" w:eastAsia="微软雅黑" w:hAnsi="微软雅黑" w:hint="eastAsia"/>
          <w:sz w:val="20"/>
          <w:szCs w:val="18"/>
        </w:rPr>
        <w:t>雅生活</w:t>
      </w:r>
      <w:proofErr w:type="gramEnd"/>
      <w:r w:rsidRPr="00021821">
        <w:rPr>
          <w:rFonts w:ascii="微软雅黑" w:eastAsia="微软雅黑" w:hAnsi="微软雅黑" w:hint="eastAsia"/>
          <w:sz w:val="20"/>
          <w:szCs w:val="18"/>
        </w:rPr>
        <w:t>集团</w:t>
      </w:r>
      <w:r w:rsidR="00A842CF">
        <w:rPr>
          <w:rFonts w:ascii="微软雅黑" w:eastAsia="微软雅黑" w:hAnsi="微软雅黑" w:hint="eastAsia"/>
          <w:sz w:val="20"/>
          <w:szCs w:val="18"/>
        </w:rPr>
        <w:t>，</w:t>
      </w:r>
      <w:r w:rsidR="00E46B3A">
        <w:rPr>
          <w:rFonts w:ascii="微软雅黑" w:eastAsia="微软雅黑" w:hAnsi="微软雅黑" w:hint="eastAsia"/>
          <w:sz w:val="20"/>
          <w:szCs w:val="18"/>
        </w:rPr>
        <w:t>竭诚为业主提供全面的居家生活解决方案</w:t>
      </w:r>
      <w:r w:rsidR="00E63873">
        <w:rPr>
          <w:rFonts w:ascii="微软雅黑" w:eastAsia="微软雅黑" w:hAnsi="微软雅黑" w:hint="eastAsia"/>
          <w:sz w:val="20"/>
          <w:szCs w:val="18"/>
        </w:rPr>
        <w:t>。</w:t>
      </w:r>
    </w:p>
    <w:p w:rsidR="00D662EF" w:rsidRPr="00D662EF" w:rsidRDefault="00D662EF" w:rsidP="00D662EF">
      <w:pPr>
        <w:spacing w:line="320" w:lineRule="exact"/>
        <w:ind w:firstLineChars="200" w:firstLine="400"/>
        <w:jc w:val="left"/>
        <w:rPr>
          <w:rFonts w:ascii="微软雅黑" w:eastAsia="微软雅黑" w:hAnsi="微软雅黑"/>
          <w:sz w:val="20"/>
          <w:szCs w:val="18"/>
        </w:rPr>
      </w:pPr>
    </w:p>
    <w:p w:rsidR="00322591" w:rsidRDefault="00D662EF" w:rsidP="00174695">
      <w:pPr>
        <w:spacing w:line="320" w:lineRule="exact"/>
        <w:ind w:firstLineChars="200" w:firstLine="400"/>
        <w:rPr>
          <w:rFonts w:ascii="微软雅黑" w:eastAsia="微软雅黑" w:hAnsi="微软雅黑"/>
          <w:sz w:val="20"/>
          <w:szCs w:val="18"/>
        </w:rPr>
      </w:pPr>
      <w:proofErr w:type="gramStart"/>
      <w:r w:rsidRPr="00D662EF">
        <w:rPr>
          <w:rFonts w:ascii="微软雅黑" w:eastAsia="微软雅黑" w:hAnsi="微软雅黑" w:hint="eastAsia"/>
          <w:sz w:val="20"/>
          <w:szCs w:val="18"/>
        </w:rPr>
        <w:t>雅生活</w:t>
      </w:r>
      <w:proofErr w:type="gramEnd"/>
      <w:r w:rsidRPr="00D662EF">
        <w:rPr>
          <w:rFonts w:ascii="微软雅黑" w:eastAsia="微软雅黑" w:hAnsi="微软雅黑" w:hint="eastAsia"/>
          <w:sz w:val="20"/>
          <w:szCs w:val="18"/>
        </w:rPr>
        <w:t>集团</w:t>
      </w:r>
      <w:r w:rsidRPr="00D662EF">
        <w:rPr>
          <w:rFonts w:ascii="微软雅黑" w:eastAsia="微软雅黑" w:hAnsi="微软雅黑"/>
          <w:sz w:val="20"/>
          <w:szCs w:val="18"/>
        </w:rPr>
        <w:t>于</w:t>
      </w:r>
      <w:r w:rsidRPr="00D662EF">
        <w:rPr>
          <w:rFonts w:ascii="微软雅黑" w:eastAsia="微软雅黑" w:hAnsi="微软雅黑" w:hint="eastAsia"/>
          <w:sz w:val="20"/>
          <w:szCs w:val="18"/>
        </w:rPr>
        <w:t>2018年2月9日正式在</w:t>
      </w:r>
      <w:r w:rsidRPr="00D662EF">
        <w:rPr>
          <w:rFonts w:ascii="微软雅黑" w:eastAsia="微软雅黑" w:hAnsi="微软雅黑"/>
          <w:sz w:val="20"/>
          <w:szCs w:val="18"/>
        </w:rPr>
        <w:t>香港联合交易所主板挂牌上市</w:t>
      </w:r>
      <w:r w:rsidRPr="00D662EF">
        <w:rPr>
          <w:rFonts w:ascii="微软雅黑" w:eastAsia="微软雅黑" w:hAnsi="微软雅黑" w:hint="eastAsia"/>
          <w:sz w:val="20"/>
          <w:szCs w:val="18"/>
        </w:rPr>
        <w:t>（股票</w:t>
      </w:r>
      <w:r w:rsidRPr="00D662EF">
        <w:rPr>
          <w:rFonts w:ascii="微软雅黑" w:eastAsia="微软雅黑" w:hAnsi="微软雅黑"/>
          <w:sz w:val="20"/>
          <w:szCs w:val="18"/>
        </w:rPr>
        <w:t>代码</w:t>
      </w:r>
      <w:r w:rsidRPr="00D662EF">
        <w:rPr>
          <w:rFonts w:ascii="微软雅黑" w:eastAsia="微软雅黑" w:hAnsi="微软雅黑" w:hint="eastAsia"/>
          <w:sz w:val="20"/>
          <w:szCs w:val="18"/>
        </w:rPr>
        <w:t>03319.HK</w:t>
      </w:r>
      <w:r w:rsidRPr="00D662EF">
        <w:rPr>
          <w:rFonts w:ascii="微软雅黑" w:eastAsia="微软雅黑" w:hAnsi="微软雅黑"/>
          <w:sz w:val="20"/>
          <w:szCs w:val="18"/>
        </w:rPr>
        <w:t>）</w:t>
      </w:r>
      <w:r w:rsidRPr="00D662EF">
        <w:rPr>
          <w:rFonts w:ascii="微软雅黑" w:eastAsia="微软雅黑" w:hAnsi="微软雅黑" w:hint="eastAsia"/>
          <w:sz w:val="20"/>
          <w:szCs w:val="18"/>
        </w:rPr>
        <w:t>，</w:t>
      </w:r>
      <w:r w:rsidRPr="00D662EF">
        <w:rPr>
          <w:rFonts w:ascii="微软雅黑" w:eastAsia="微软雅黑" w:hAnsi="微软雅黑"/>
          <w:sz w:val="20"/>
          <w:szCs w:val="18"/>
        </w:rPr>
        <w:t>囊括了</w:t>
      </w:r>
      <w:r w:rsidRPr="00D662EF">
        <w:rPr>
          <w:rFonts w:ascii="微软雅黑" w:eastAsia="微软雅黑" w:hAnsi="微软雅黑" w:hint="eastAsia"/>
          <w:sz w:val="20"/>
          <w:szCs w:val="18"/>
        </w:rPr>
        <w:t>物业服务</w:t>
      </w:r>
      <w:r w:rsidRPr="00D662EF">
        <w:rPr>
          <w:rFonts w:ascii="微软雅黑" w:eastAsia="微软雅黑" w:hAnsi="微软雅黑"/>
          <w:sz w:val="20"/>
          <w:szCs w:val="18"/>
        </w:rPr>
        <w:t>、</w:t>
      </w:r>
      <w:r w:rsidRPr="00D662EF">
        <w:rPr>
          <w:rFonts w:ascii="微软雅黑" w:eastAsia="微软雅黑" w:hAnsi="微软雅黑" w:hint="eastAsia"/>
          <w:sz w:val="20"/>
          <w:szCs w:val="18"/>
        </w:rPr>
        <w:t>资产管理、</w:t>
      </w:r>
      <w:r w:rsidRPr="00D662EF">
        <w:rPr>
          <w:rFonts w:ascii="微软雅黑" w:eastAsia="微软雅黑" w:hAnsi="微软雅黑"/>
          <w:sz w:val="20"/>
          <w:szCs w:val="18"/>
        </w:rPr>
        <w:t>公共服务和</w:t>
      </w:r>
      <w:r w:rsidRPr="00D662EF">
        <w:rPr>
          <w:rFonts w:ascii="微软雅黑" w:eastAsia="微软雅黑" w:hAnsi="微软雅黑" w:hint="eastAsia"/>
          <w:sz w:val="20"/>
          <w:szCs w:val="18"/>
        </w:rPr>
        <w:t>社区商业四大板块</w:t>
      </w:r>
      <w:r w:rsidRPr="00D662EF">
        <w:rPr>
          <w:rFonts w:ascii="微软雅黑" w:eastAsia="微软雅黑" w:hAnsi="微软雅黑"/>
          <w:sz w:val="20"/>
          <w:szCs w:val="18"/>
        </w:rPr>
        <w:t>，</w:t>
      </w:r>
      <w:r w:rsidRPr="00D662EF">
        <w:rPr>
          <w:rFonts w:ascii="微软雅黑" w:eastAsia="微软雅黑" w:hAnsi="微软雅黑" w:hint="eastAsia"/>
          <w:sz w:val="20"/>
          <w:szCs w:val="18"/>
        </w:rPr>
        <w:t>着力从主流</w:t>
      </w:r>
      <w:r w:rsidRPr="00D662EF">
        <w:rPr>
          <w:rFonts w:ascii="微软雅黑" w:eastAsia="微软雅黑" w:hAnsi="微软雅黑"/>
          <w:sz w:val="20"/>
          <w:szCs w:val="18"/>
        </w:rPr>
        <w:t>住宅、</w:t>
      </w:r>
      <w:r w:rsidRPr="00D662EF">
        <w:rPr>
          <w:rFonts w:ascii="微软雅黑" w:eastAsia="微软雅黑" w:hAnsi="微软雅黑" w:hint="eastAsia"/>
          <w:sz w:val="20"/>
          <w:szCs w:val="18"/>
        </w:rPr>
        <w:t>高端豪宅、旅游地产的</w:t>
      </w:r>
      <w:r w:rsidRPr="00D662EF">
        <w:rPr>
          <w:rFonts w:ascii="微软雅黑" w:eastAsia="微软雅黑" w:hAnsi="微软雅黑"/>
          <w:sz w:val="20"/>
          <w:szCs w:val="18"/>
        </w:rPr>
        <w:t>物业</w:t>
      </w:r>
      <w:r w:rsidRPr="00D662EF">
        <w:rPr>
          <w:rFonts w:ascii="微软雅黑" w:eastAsia="微软雅黑" w:hAnsi="微软雅黑" w:hint="eastAsia"/>
          <w:sz w:val="20"/>
          <w:szCs w:val="18"/>
        </w:rPr>
        <w:t>品质</w:t>
      </w:r>
      <w:r w:rsidRPr="00D662EF">
        <w:rPr>
          <w:rFonts w:ascii="微软雅黑" w:eastAsia="微软雅黑" w:hAnsi="微软雅黑"/>
          <w:sz w:val="20"/>
          <w:szCs w:val="18"/>
        </w:rPr>
        <w:t>服务，</w:t>
      </w:r>
      <w:r w:rsidRPr="00D662EF">
        <w:rPr>
          <w:rFonts w:ascii="微软雅黑" w:eastAsia="微软雅黑" w:hAnsi="微软雅黑" w:hint="eastAsia"/>
          <w:sz w:val="20"/>
          <w:szCs w:val="18"/>
        </w:rPr>
        <w:t>专业</w:t>
      </w:r>
      <w:r w:rsidRPr="00D662EF">
        <w:rPr>
          <w:rFonts w:ascii="微软雅黑" w:eastAsia="微软雅黑" w:hAnsi="微软雅黑"/>
          <w:sz w:val="20"/>
          <w:szCs w:val="18"/>
        </w:rPr>
        <w:t>、高端的商业管理</w:t>
      </w:r>
      <w:r w:rsidRPr="00D662EF">
        <w:rPr>
          <w:rFonts w:ascii="微软雅黑" w:eastAsia="微软雅黑" w:hAnsi="微软雅黑" w:hint="eastAsia"/>
          <w:sz w:val="20"/>
          <w:szCs w:val="18"/>
        </w:rPr>
        <w:t>，公</w:t>
      </w:r>
      <w:r w:rsidRPr="00D662EF">
        <w:rPr>
          <w:rFonts w:ascii="微软雅黑" w:eastAsia="微软雅黑" w:hAnsi="微软雅黑"/>
          <w:sz w:val="20"/>
          <w:szCs w:val="18"/>
        </w:rPr>
        <w:t>建</w:t>
      </w:r>
      <w:r w:rsidRPr="00D662EF">
        <w:rPr>
          <w:rFonts w:ascii="微软雅黑" w:eastAsia="微软雅黑" w:hAnsi="微软雅黑" w:hint="eastAsia"/>
          <w:sz w:val="20"/>
          <w:szCs w:val="18"/>
        </w:rPr>
        <w:t>类</w:t>
      </w:r>
      <w:r w:rsidRPr="00D662EF">
        <w:rPr>
          <w:rFonts w:ascii="微软雅黑" w:eastAsia="微软雅黑" w:hAnsi="微软雅黑"/>
          <w:sz w:val="20"/>
          <w:szCs w:val="18"/>
        </w:rPr>
        <w:t>物业服务</w:t>
      </w:r>
      <w:r w:rsidRPr="00D662EF">
        <w:rPr>
          <w:rFonts w:ascii="微软雅黑" w:eastAsia="微软雅黑" w:hAnsi="微软雅黑" w:hint="eastAsia"/>
          <w:sz w:val="20"/>
          <w:szCs w:val="18"/>
        </w:rPr>
        <w:t>以及社区</w:t>
      </w:r>
      <w:r w:rsidRPr="00D662EF">
        <w:rPr>
          <w:rFonts w:ascii="微软雅黑" w:eastAsia="微软雅黑" w:hAnsi="微软雅黑"/>
          <w:sz w:val="20"/>
          <w:szCs w:val="18"/>
        </w:rPr>
        <w:t>商业经营</w:t>
      </w:r>
      <w:r w:rsidRPr="00D662EF">
        <w:rPr>
          <w:rFonts w:ascii="微软雅黑" w:eastAsia="微软雅黑" w:hAnsi="微软雅黑" w:hint="eastAsia"/>
          <w:sz w:val="20"/>
          <w:szCs w:val="18"/>
        </w:rPr>
        <w:t>四</w:t>
      </w:r>
      <w:r w:rsidRPr="00D662EF">
        <w:rPr>
          <w:rFonts w:ascii="微软雅黑" w:eastAsia="微软雅黑" w:hAnsi="微软雅黑"/>
          <w:sz w:val="20"/>
          <w:szCs w:val="18"/>
        </w:rPr>
        <w:t>方面，为大小业主打造美好</w:t>
      </w:r>
      <w:r w:rsidRPr="00D662EF">
        <w:rPr>
          <w:rFonts w:ascii="微软雅黑" w:eastAsia="微软雅黑" w:hAnsi="微软雅黑" w:hint="eastAsia"/>
          <w:sz w:val="20"/>
          <w:szCs w:val="18"/>
        </w:rPr>
        <w:t>幸福</w:t>
      </w:r>
      <w:r w:rsidRPr="00D662EF">
        <w:rPr>
          <w:rFonts w:ascii="微软雅黑" w:eastAsia="微软雅黑" w:hAnsi="微软雅黑"/>
          <w:sz w:val="20"/>
          <w:szCs w:val="18"/>
        </w:rPr>
        <w:t>生活。</w:t>
      </w:r>
    </w:p>
    <w:p w:rsidR="00174695" w:rsidRPr="00D662EF" w:rsidRDefault="00174695" w:rsidP="00174695">
      <w:pPr>
        <w:spacing w:line="320" w:lineRule="exact"/>
        <w:ind w:firstLineChars="200" w:firstLine="400"/>
        <w:rPr>
          <w:rFonts w:ascii="微软雅黑" w:eastAsia="微软雅黑" w:hAnsi="微软雅黑"/>
          <w:sz w:val="20"/>
          <w:szCs w:val="18"/>
        </w:rPr>
      </w:pPr>
    </w:p>
    <w:p w:rsidR="00D662EF" w:rsidRPr="00D662EF" w:rsidRDefault="00D662EF" w:rsidP="00D662EF">
      <w:pPr>
        <w:spacing w:line="320" w:lineRule="exact"/>
        <w:ind w:firstLineChars="200" w:firstLine="400"/>
        <w:rPr>
          <w:rFonts w:ascii="微软雅黑" w:eastAsia="微软雅黑" w:hAnsi="微软雅黑"/>
          <w:sz w:val="20"/>
          <w:szCs w:val="18"/>
        </w:rPr>
      </w:pPr>
      <w:proofErr w:type="gramStart"/>
      <w:r w:rsidRPr="00D662EF">
        <w:rPr>
          <w:rFonts w:ascii="微软雅黑" w:eastAsia="微软雅黑" w:hAnsi="微软雅黑" w:hint="eastAsia"/>
          <w:sz w:val="20"/>
          <w:szCs w:val="18"/>
        </w:rPr>
        <w:t>雅生活</w:t>
      </w:r>
      <w:proofErr w:type="gramEnd"/>
      <w:r w:rsidRPr="00D662EF">
        <w:rPr>
          <w:rFonts w:ascii="微软雅黑" w:eastAsia="微软雅黑" w:hAnsi="微软雅黑" w:hint="eastAsia"/>
          <w:sz w:val="20"/>
          <w:szCs w:val="18"/>
        </w:rPr>
        <w:t>集团1992年率先引入港式物业管理模式，是国家首批一级物业管理资质企业。截至201</w:t>
      </w:r>
      <w:r w:rsidRPr="00D662EF">
        <w:rPr>
          <w:rFonts w:ascii="微软雅黑" w:eastAsia="微软雅黑" w:hAnsi="微软雅黑"/>
          <w:sz w:val="20"/>
          <w:szCs w:val="18"/>
        </w:rPr>
        <w:t>9</w:t>
      </w:r>
      <w:r w:rsidRPr="00D662EF">
        <w:rPr>
          <w:rFonts w:ascii="微软雅黑" w:eastAsia="微软雅黑" w:hAnsi="微软雅黑" w:hint="eastAsia"/>
          <w:sz w:val="20"/>
          <w:szCs w:val="18"/>
        </w:rPr>
        <w:t>年</w:t>
      </w:r>
      <w:r w:rsidRPr="00D662EF">
        <w:rPr>
          <w:rFonts w:ascii="微软雅黑" w:eastAsia="微软雅黑" w:hAnsi="微软雅黑"/>
          <w:sz w:val="20"/>
          <w:szCs w:val="18"/>
        </w:rPr>
        <w:t>6</w:t>
      </w:r>
      <w:r w:rsidRPr="00D662EF">
        <w:rPr>
          <w:rFonts w:ascii="微软雅黑" w:eastAsia="微软雅黑" w:hAnsi="微软雅黑" w:hint="eastAsia"/>
          <w:sz w:val="20"/>
          <w:szCs w:val="18"/>
        </w:rPr>
        <w:t>月30日</w:t>
      </w:r>
      <w:r w:rsidRPr="00D662EF">
        <w:rPr>
          <w:rFonts w:ascii="微软雅黑" w:eastAsia="微软雅黑" w:hAnsi="微软雅黑"/>
          <w:sz w:val="20"/>
          <w:szCs w:val="18"/>
        </w:rPr>
        <w:t>，</w:t>
      </w:r>
      <w:proofErr w:type="gramStart"/>
      <w:r w:rsidRPr="00D662EF">
        <w:rPr>
          <w:rFonts w:ascii="微软雅黑" w:eastAsia="微软雅黑" w:hAnsi="微软雅黑"/>
          <w:sz w:val="20"/>
          <w:szCs w:val="18"/>
        </w:rPr>
        <w:t>雅生活</w:t>
      </w:r>
      <w:proofErr w:type="gramEnd"/>
      <w:r w:rsidRPr="00D662EF">
        <w:rPr>
          <w:rFonts w:ascii="微软雅黑" w:eastAsia="微软雅黑" w:hAnsi="微软雅黑" w:hint="eastAsia"/>
          <w:sz w:val="20"/>
          <w:szCs w:val="18"/>
        </w:rPr>
        <w:t>集团管理范围覆盖全国2</w:t>
      </w:r>
      <w:r w:rsidRPr="00D662EF">
        <w:rPr>
          <w:rFonts w:ascii="微软雅黑" w:eastAsia="微软雅黑" w:hAnsi="微软雅黑"/>
          <w:sz w:val="20"/>
          <w:szCs w:val="18"/>
        </w:rPr>
        <w:t>5</w:t>
      </w:r>
      <w:r w:rsidRPr="00D662EF">
        <w:rPr>
          <w:rFonts w:ascii="微软雅黑" w:eastAsia="微软雅黑" w:hAnsi="微软雅黑" w:hint="eastAsia"/>
          <w:sz w:val="20"/>
          <w:szCs w:val="18"/>
        </w:rPr>
        <w:t>个</w:t>
      </w:r>
      <w:r w:rsidRPr="00D662EF">
        <w:rPr>
          <w:rFonts w:ascii="微软雅黑" w:eastAsia="微软雅黑" w:hAnsi="微软雅黑"/>
          <w:sz w:val="20"/>
          <w:szCs w:val="18"/>
        </w:rPr>
        <w:t>省市自治区</w:t>
      </w:r>
      <w:r w:rsidRPr="00D662EF">
        <w:rPr>
          <w:rFonts w:ascii="微软雅黑" w:eastAsia="微软雅黑" w:hAnsi="微软雅黑" w:hint="eastAsia"/>
          <w:sz w:val="20"/>
          <w:szCs w:val="18"/>
        </w:rPr>
        <w:t>，服务类型涵盖主流住宅、高端豪宅、旅游地产、商业、写字楼等多种业态，合约总建筑面积为</w:t>
      </w:r>
      <w:r w:rsidRPr="00D662EF">
        <w:rPr>
          <w:rFonts w:ascii="微软雅黑" w:eastAsia="微软雅黑" w:hAnsi="微软雅黑"/>
          <w:sz w:val="20"/>
          <w:szCs w:val="18"/>
        </w:rPr>
        <w:t>3.2</w:t>
      </w:r>
      <w:r w:rsidRPr="00D662EF">
        <w:rPr>
          <w:rFonts w:ascii="微软雅黑" w:eastAsia="微软雅黑" w:hAnsi="微软雅黑" w:hint="eastAsia"/>
          <w:sz w:val="20"/>
          <w:szCs w:val="18"/>
        </w:rPr>
        <w:t>亿平方米，拥有</w:t>
      </w:r>
      <w:r w:rsidRPr="00D662EF">
        <w:rPr>
          <w:rFonts w:ascii="微软雅黑" w:eastAsia="微软雅黑" w:hAnsi="微软雅黑"/>
          <w:sz w:val="20"/>
          <w:szCs w:val="18"/>
        </w:rPr>
        <w:t>1000</w:t>
      </w:r>
      <w:r w:rsidRPr="00D662EF">
        <w:rPr>
          <w:rFonts w:ascii="微软雅黑" w:eastAsia="微软雅黑" w:hAnsi="微软雅黑" w:hint="eastAsia"/>
          <w:sz w:val="20"/>
          <w:szCs w:val="18"/>
        </w:rPr>
        <w:t>多个</w:t>
      </w:r>
      <w:r w:rsidRPr="00D662EF">
        <w:rPr>
          <w:rFonts w:ascii="微软雅黑" w:eastAsia="微软雅黑" w:hAnsi="微软雅黑"/>
          <w:sz w:val="20"/>
          <w:szCs w:val="18"/>
        </w:rPr>
        <w:t>项目，服务业主</w:t>
      </w:r>
      <w:r w:rsidRPr="00D662EF">
        <w:rPr>
          <w:rFonts w:ascii="微软雅黑" w:eastAsia="微软雅黑" w:hAnsi="微软雅黑" w:hint="eastAsia"/>
          <w:sz w:val="20"/>
          <w:szCs w:val="18"/>
        </w:rPr>
        <w:t>逾</w:t>
      </w:r>
      <w:r w:rsidRPr="00D662EF">
        <w:rPr>
          <w:rFonts w:ascii="微软雅黑" w:eastAsia="微软雅黑" w:hAnsi="微软雅黑"/>
          <w:sz w:val="20"/>
          <w:szCs w:val="18"/>
        </w:rPr>
        <w:t>2</w:t>
      </w:r>
      <w:r w:rsidRPr="00D662EF">
        <w:rPr>
          <w:rFonts w:ascii="微软雅黑" w:eastAsia="微软雅黑" w:hAnsi="微软雅黑" w:hint="eastAsia"/>
          <w:sz w:val="20"/>
          <w:szCs w:val="18"/>
        </w:rPr>
        <w:t>00万人。</w:t>
      </w:r>
    </w:p>
    <w:p w:rsidR="00021821" w:rsidRPr="00D662EF" w:rsidRDefault="00021821" w:rsidP="00D662EF">
      <w:pPr>
        <w:spacing w:line="320" w:lineRule="exact"/>
        <w:ind w:firstLineChars="200" w:firstLine="400"/>
        <w:jc w:val="left"/>
        <w:rPr>
          <w:rFonts w:ascii="微软雅黑" w:eastAsia="微软雅黑" w:hAnsi="微软雅黑"/>
          <w:sz w:val="20"/>
          <w:szCs w:val="18"/>
        </w:rPr>
      </w:pPr>
    </w:p>
    <w:p w:rsidR="00021821" w:rsidRPr="00D662EF" w:rsidRDefault="00D662EF" w:rsidP="00D662EF">
      <w:pPr>
        <w:spacing w:line="320" w:lineRule="exact"/>
        <w:ind w:firstLineChars="200" w:firstLine="400"/>
        <w:jc w:val="left"/>
        <w:rPr>
          <w:rFonts w:ascii="微软雅黑" w:eastAsia="微软雅黑" w:hAnsi="微软雅黑"/>
          <w:sz w:val="20"/>
          <w:szCs w:val="18"/>
        </w:rPr>
      </w:pPr>
      <w:r w:rsidRPr="00D662EF">
        <w:rPr>
          <w:rFonts w:ascii="微软雅黑" w:eastAsia="微软雅黑" w:hAnsi="微软雅黑" w:hint="eastAsia"/>
          <w:sz w:val="20"/>
          <w:szCs w:val="18"/>
        </w:rPr>
        <w:t>依托</w:t>
      </w:r>
      <w:r w:rsidRPr="00D662EF">
        <w:rPr>
          <w:rFonts w:ascii="微软雅黑" w:eastAsia="微软雅黑" w:hAnsi="微软雅黑"/>
          <w:sz w:val="20"/>
          <w:szCs w:val="18"/>
        </w:rPr>
        <w:t>“管理</w:t>
      </w:r>
      <w:r w:rsidRPr="00D662EF">
        <w:rPr>
          <w:rFonts w:ascii="微软雅黑" w:eastAsia="微软雅黑" w:hAnsi="微软雅黑" w:hint="eastAsia"/>
          <w:sz w:val="20"/>
          <w:szCs w:val="18"/>
        </w:rPr>
        <w:t>数字化</w:t>
      </w:r>
      <w:r w:rsidRPr="00D662EF">
        <w:rPr>
          <w:rFonts w:ascii="微软雅黑" w:eastAsia="微软雅黑" w:hAnsi="微软雅黑"/>
          <w:sz w:val="20"/>
          <w:szCs w:val="18"/>
        </w:rPr>
        <w:t>、服务</w:t>
      </w:r>
      <w:r w:rsidRPr="00D662EF">
        <w:rPr>
          <w:rFonts w:ascii="微软雅黑" w:eastAsia="微软雅黑" w:hAnsi="微软雅黑" w:hint="eastAsia"/>
          <w:sz w:val="20"/>
          <w:szCs w:val="18"/>
        </w:rPr>
        <w:t>专业化</w:t>
      </w:r>
      <w:r w:rsidRPr="00D662EF">
        <w:rPr>
          <w:rFonts w:ascii="微软雅黑" w:eastAsia="微软雅黑" w:hAnsi="微软雅黑"/>
          <w:sz w:val="20"/>
          <w:szCs w:val="18"/>
        </w:rPr>
        <w:t>、流程标准化和操作机械化”</w:t>
      </w:r>
      <w:r w:rsidRPr="00D662EF">
        <w:rPr>
          <w:rFonts w:ascii="微软雅黑" w:eastAsia="微软雅黑" w:hAnsi="微软雅黑" w:hint="eastAsia"/>
          <w:sz w:val="20"/>
          <w:szCs w:val="18"/>
        </w:rPr>
        <w:t>的</w:t>
      </w:r>
      <w:r w:rsidRPr="00D662EF">
        <w:rPr>
          <w:rFonts w:ascii="微软雅黑" w:eastAsia="微软雅黑" w:hAnsi="微软雅黑"/>
          <w:sz w:val="20"/>
          <w:szCs w:val="18"/>
        </w:rPr>
        <w:t>发展战略，</w:t>
      </w:r>
      <w:proofErr w:type="gramStart"/>
      <w:r w:rsidRPr="00D662EF">
        <w:rPr>
          <w:rFonts w:ascii="微软雅黑" w:eastAsia="微软雅黑" w:hAnsi="微软雅黑" w:hint="eastAsia"/>
          <w:sz w:val="20"/>
          <w:szCs w:val="18"/>
        </w:rPr>
        <w:t>雅生活</w:t>
      </w:r>
      <w:proofErr w:type="gramEnd"/>
      <w:r w:rsidRPr="00D662EF">
        <w:rPr>
          <w:rFonts w:ascii="微软雅黑" w:eastAsia="微软雅黑" w:hAnsi="微软雅黑" w:hint="eastAsia"/>
          <w:sz w:val="20"/>
          <w:szCs w:val="18"/>
        </w:rPr>
        <w:t>集团荣膺中国物业服务百强企业第七名、物业服务</w:t>
      </w:r>
      <w:r w:rsidRPr="00D662EF">
        <w:rPr>
          <w:rFonts w:ascii="微软雅黑" w:eastAsia="微软雅黑" w:hAnsi="微软雅黑"/>
          <w:sz w:val="20"/>
          <w:szCs w:val="18"/>
        </w:rPr>
        <w:t>企业上市公司</w:t>
      </w:r>
      <w:r w:rsidRPr="00D662EF">
        <w:rPr>
          <w:rFonts w:ascii="微软雅黑" w:eastAsia="微软雅黑" w:hAnsi="微软雅黑" w:hint="eastAsia"/>
          <w:sz w:val="20"/>
          <w:szCs w:val="18"/>
        </w:rPr>
        <w:t>五</w:t>
      </w:r>
      <w:r w:rsidRPr="00D662EF">
        <w:rPr>
          <w:rFonts w:ascii="微软雅黑" w:eastAsia="微软雅黑" w:hAnsi="微软雅黑"/>
          <w:sz w:val="20"/>
          <w:szCs w:val="18"/>
        </w:rPr>
        <w:t>强、</w:t>
      </w:r>
      <w:r w:rsidRPr="00D662EF">
        <w:rPr>
          <w:rFonts w:ascii="微软雅黑" w:eastAsia="微软雅黑" w:hAnsi="微软雅黑" w:hint="eastAsia"/>
          <w:sz w:val="20"/>
          <w:szCs w:val="18"/>
        </w:rPr>
        <w:t>中国社区服务商·客户满意度模范企业、中国社区服务商·竞争力十强、中国社区服务商·资本市场关注度十强、中国物业服务百强企业</w:t>
      </w:r>
      <w:r w:rsidRPr="00D662EF">
        <w:rPr>
          <w:rFonts w:ascii="微软雅黑" w:eastAsia="微软雅黑" w:hAnsi="微软雅黑"/>
          <w:sz w:val="20"/>
          <w:szCs w:val="18"/>
        </w:rPr>
        <w:t>、</w:t>
      </w:r>
      <w:r w:rsidRPr="00D662EF">
        <w:rPr>
          <w:rFonts w:ascii="微软雅黑" w:eastAsia="微软雅黑" w:hAnsi="微软雅黑" w:hint="eastAsia"/>
          <w:sz w:val="20"/>
          <w:szCs w:val="18"/>
        </w:rPr>
        <w:t>中国物业服务百强企业成长性第二名、中国物业服务百强服务质量领先企业等多项殊荣</w:t>
      </w:r>
      <w:r w:rsidR="00F96563">
        <w:rPr>
          <w:rFonts w:ascii="微软雅黑" w:eastAsia="微软雅黑" w:hAnsi="微软雅黑" w:hint="eastAsia"/>
          <w:sz w:val="20"/>
          <w:szCs w:val="18"/>
        </w:rPr>
        <w:t>。</w:t>
      </w:r>
    </w:p>
    <w:p w:rsidR="00D662EF" w:rsidRPr="00D662EF" w:rsidRDefault="00D662EF" w:rsidP="00021821">
      <w:pPr>
        <w:spacing w:line="320" w:lineRule="exact"/>
        <w:ind w:firstLineChars="200" w:firstLine="400"/>
        <w:jc w:val="left"/>
        <w:rPr>
          <w:rFonts w:ascii="微软雅黑" w:eastAsia="微软雅黑" w:hAnsi="微软雅黑"/>
          <w:sz w:val="20"/>
          <w:szCs w:val="18"/>
        </w:rPr>
      </w:pPr>
    </w:p>
    <w:p w:rsidR="00A842CF" w:rsidRDefault="00B85245" w:rsidP="00B85245">
      <w:pPr>
        <w:spacing w:line="320" w:lineRule="exact"/>
        <w:ind w:firstLineChars="150" w:firstLine="300"/>
        <w:jc w:val="left"/>
        <w:rPr>
          <w:rFonts w:ascii="微软雅黑" w:eastAsia="微软雅黑" w:hAnsi="微软雅黑"/>
          <w:sz w:val="20"/>
          <w:szCs w:val="18"/>
        </w:rPr>
      </w:pPr>
      <w:r w:rsidRPr="00B85245">
        <w:rPr>
          <w:rFonts w:ascii="微软雅黑" w:eastAsia="微软雅黑" w:hAnsi="微软雅黑" w:hint="eastAsia"/>
          <w:sz w:val="20"/>
          <w:szCs w:val="18"/>
        </w:rPr>
        <w:t>2017年6月，</w:t>
      </w:r>
      <w:proofErr w:type="gramStart"/>
      <w:r w:rsidRPr="00B85245">
        <w:rPr>
          <w:rFonts w:ascii="微软雅黑" w:eastAsia="微软雅黑" w:hAnsi="微软雅黑" w:hint="eastAsia"/>
          <w:sz w:val="20"/>
          <w:szCs w:val="18"/>
        </w:rPr>
        <w:t>雅生活</w:t>
      </w:r>
      <w:proofErr w:type="gramEnd"/>
      <w:r w:rsidRPr="00B85245">
        <w:rPr>
          <w:rFonts w:ascii="微软雅黑" w:eastAsia="微软雅黑" w:hAnsi="微软雅黑" w:hint="eastAsia"/>
          <w:sz w:val="20"/>
          <w:szCs w:val="18"/>
        </w:rPr>
        <w:t>集团收购绿地物业100%股权，并与绿地集团签署战略合作协议，8月，绿地集团投资10亿元获得</w:t>
      </w:r>
      <w:proofErr w:type="gramStart"/>
      <w:r w:rsidRPr="00B85245">
        <w:rPr>
          <w:rFonts w:ascii="微软雅黑" w:eastAsia="微软雅黑" w:hAnsi="微软雅黑" w:hint="eastAsia"/>
          <w:sz w:val="20"/>
          <w:szCs w:val="18"/>
        </w:rPr>
        <w:t>雅生活</w:t>
      </w:r>
      <w:proofErr w:type="gramEnd"/>
      <w:r w:rsidRPr="00B85245">
        <w:rPr>
          <w:rFonts w:ascii="微软雅黑" w:eastAsia="微软雅黑" w:hAnsi="微软雅黑" w:hint="eastAsia"/>
          <w:sz w:val="20"/>
          <w:szCs w:val="18"/>
        </w:rPr>
        <w:t>集团20%股权。2018年，</w:t>
      </w:r>
      <w:proofErr w:type="gramStart"/>
      <w:r w:rsidRPr="00B85245">
        <w:rPr>
          <w:rFonts w:ascii="微软雅黑" w:eastAsia="微软雅黑" w:hAnsi="微软雅黑" w:hint="eastAsia"/>
          <w:sz w:val="20"/>
          <w:szCs w:val="18"/>
        </w:rPr>
        <w:t>雅生活</w:t>
      </w:r>
      <w:proofErr w:type="gramEnd"/>
      <w:r w:rsidRPr="00B85245">
        <w:rPr>
          <w:rFonts w:ascii="微软雅黑" w:eastAsia="微软雅黑" w:hAnsi="微软雅黑" w:hint="eastAsia"/>
          <w:sz w:val="20"/>
          <w:szCs w:val="18"/>
        </w:rPr>
        <w:t>集团收购南京紫竹物业51%股份，收购</w:t>
      </w:r>
      <w:proofErr w:type="gramStart"/>
      <w:r w:rsidRPr="00B85245">
        <w:rPr>
          <w:rFonts w:ascii="微软雅黑" w:eastAsia="微软雅黑" w:hAnsi="微软雅黑" w:hint="eastAsia"/>
          <w:sz w:val="20"/>
          <w:szCs w:val="18"/>
        </w:rPr>
        <w:t>京基物</w:t>
      </w:r>
      <w:proofErr w:type="gramEnd"/>
      <w:r w:rsidRPr="00B85245">
        <w:rPr>
          <w:rFonts w:ascii="微软雅黑" w:eastAsia="微软雅黑" w:hAnsi="微软雅黑" w:hint="eastAsia"/>
          <w:sz w:val="20"/>
          <w:szCs w:val="18"/>
        </w:rPr>
        <w:t>100%股份，与双方达成股权合作协议。2019年，</w:t>
      </w:r>
      <w:proofErr w:type="gramStart"/>
      <w:r w:rsidRPr="00B85245">
        <w:rPr>
          <w:rFonts w:ascii="微软雅黑" w:eastAsia="微软雅黑" w:hAnsi="微软雅黑" w:hint="eastAsia"/>
          <w:sz w:val="20"/>
          <w:szCs w:val="18"/>
        </w:rPr>
        <w:t>雅生活</w:t>
      </w:r>
      <w:proofErr w:type="gramEnd"/>
      <w:r w:rsidRPr="00B85245">
        <w:rPr>
          <w:rFonts w:ascii="微软雅黑" w:eastAsia="微软雅黑" w:hAnsi="微软雅黑" w:hint="eastAsia"/>
          <w:sz w:val="20"/>
          <w:szCs w:val="18"/>
        </w:rPr>
        <w:t>收购青岛华仁物业</w:t>
      </w:r>
      <w:r w:rsidR="00142C64">
        <w:rPr>
          <w:rFonts w:ascii="微软雅黑" w:eastAsia="微软雅黑" w:hAnsi="微软雅黑" w:hint="eastAsia"/>
          <w:sz w:val="20"/>
          <w:szCs w:val="18"/>
        </w:rPr>
        <w:t>89</w:t>
      </w:r>
      <w:r w:rsidRPr="00B85245">
        <w:rPr>
          <w:rFonts w:ascii="微软雅黑" w:eastAsia="微软雅黑" w:hAnsi="微软雅黑" w:hint="eastAsia"/>
          <w:sz w:val="20"/>
          <w:szCs w:val="18"/>
        </w:rPr>
        <w:t>%股权，收购哈尔滨景阳物业60%股权，收购广州粤华物业51%股权。目前，</w:t>
      </w:r>
      <w:proofErr w:type="gramStart"/>
      <w:r w:rsidRPr="00B85245">
        <w:rPr>
          <w:rFonts w:ascii="微软雅黑" w:eastAsia="微软雅黑" w:hAnsi="微软雅黑" w:hint="eastAsia"/>
          <w:sz w:val="20"/>
          <w:szCs w:val="18"/>
        </w:rPr>
        <w:t>雅生活</w:t>
      </w:r>
      <w:proofErr w:type="gramEnd"/>
      <w:r w:rsidRPr="00B85245">
        <w:rPr>
          <w:rFonts w:ascii="微软雅黑" w:eastAsia="微软雅黑" w:hAnsi="微软雅黑" w:hint="eastAsia"/>
          <w:sz w:val="20"/>
          <w:szCs w:val="18"/>
        </w:rPr>
        <w:t>集团</w:t>
      </w:r>
      <w:r w:rsidR="00FA5A35">
        <w:rPr>
          <w:rFonts w:ascii="微软雅黑" w:eastAsia="微软雅黑" w:hAnsi="微软雅黑" w:hint="eastAsia"/>
          <w:sz w:val="20"/>
          <w:szCs w:val="18"/>
        </w:rPr>
        <w:t>实施物业服务、资产管理、公共服务和社区商业四大板块的多轮驱动</w:t>
      </w:r>
      <w:r w:rsidRPr="00B85245">
        <w:rPr>
          <w:rFonts w:ascii="微软雅黑" w:eastAsia="微软雅黑" w:hAnsi="微软雅黑" w:hint="eastAsia"/>
          <w:sz w:val="20"/>
          <w:szCs w:val="18"/>
        </w:rPr>
        <w:t>，集结多业态业务、发挥资源整合的优势，努力实现“深耕大湾区、立足北上广，覆盖全中国”的</w:t>
      </w:r>
      <w:proofErr w:type="gramStart"/>
      <w:r w:rsidRPr="00B85245">
        <w:rPr>
          <w:rFonts w:ascii="微软雅黑" w:eastAsia="微软雅黑" w:hAnsi="微软雅黑" w:hint="eastAsia"/>
          <w:sz w:val="20"/>
          <w:szCs w:val="18"/>
        </w:rPr>
        <w:t>美好愿景</w:t>
      </w:r>
      <w:proofErr w:type="gramEnd"/>
      <w:r w:rsidRPr="00B85245">
        <w:rPr>
          <w:rFonts w:ascii="微软雅黑" w:eastAsia="微软雅黑" w:hAnsi="微软雅黑" w:hint="eastAsia"/>
          <w:sz w:val="20"/>
          <w:szCs w:val="18"/>
        </w:rPr>
        <w:t>。</w:t>
      </w:r>
    </w:p>
    <w:p w:rsidR="00B85245" w:rsidRPr="00B85245" w:rsidRDefault="00B85245" w:rsidP="00B85245">
      <w:pPr>
        <w:spacing w:line="320" w:lineRule="exact"/>
        <w:jc w:val="left"/>
        <w:rPr>
          <w:rFonts w:ascii="微软雅黑" w:eastAsia="微软雅黑" w:hAnsi="微软雅黑"/>
          <w:sz w:val="20"/>
          <w:szCs w:val="18"/>
        </w:rPr>
      </w:pPr>
    </w:p>
    <w:p w:rsidR="00A842CF" w:rsidRDefault="00A842CF" w:rsidP="00021821">
      <w:pPr>
        <w:spacing w:line="320" w:lineRule="exact"/>
        <w:ind w:firstLineChars="200" w:firstLine="400"/>
        <w:jc w:val="left"/>
        <w:rPr>
          <w:rFonts w:ascii="微软雅黑" w:eastAsia="微软雅黑" w:hAnsi="微软雅黑"/>
          <w:sz w:val="20"/>
          <w:szCs w:val="18"/>
        </w:rPr>
      </w:pPr>
      <w:r>
        <w:rPr>
          <w:rFonts w:ascii="微软雅黑" w:eastAsia="微软雅黑" w:hAnsi="微软雅黑" w:hint="eastAsia"/>
          <w:sz w:val="20"/>
          <w:szCs w:val="18"/>
        </w:rPr>
        <w:t>我们</w:t>
      </w:r>
      <w:r w:rsidR="00F86009">
        <w:rPr>
          <w:rFonts w:ascii="微软雅黑" w:eastAsia="微软雅黑" w:hAnsi="微软雅黑" w:hint="eastAsia"/>
          <w:sz w:val="20"/>
          <w:szCs w:val="18"/>
        </w:rPr>
        <w:t>是极具</w:t>
      </w:r>
      <w:r>
        <w:rPr>
          <w:rFonts w:ascii="微软雅黑" w:eastAsia="微软雅黑" w:hAnsi="微软雅黑"/>
          <w:sz w:val="20"/>
          <w:szCs w:val="18"/>
        </w:rPr>
        <w:t>前景的行业，</w:t>
      </w:r>
      <w:r w:rsidR="00F86009">
        <w:rPr>
          <w:rFonts w:ascii="微软雅黑" w:eastAsia="微软雅黑" w:hAnsi="微软雅黑" w:hint="eastAsia"/>
          <w:sz w:val="20"/>
          <w:szCs w:val="18"/>
        </w:rPr>
        <w:t>为你</w:t>
      </w:r>
      <w:r w:rsidR="00F86009">
        <w:rPr>
          <w:rFonts w:ascii="微软雅黑" w:eastAsia="微软雅黑" w:hAnsi="微软雅黑"/>
          <w:sz w:val="20"/>
          <w:szCs w:val="18"/>
        </w:rPr>
        <w:t>提供</w:t>
      </w:r>
      <w:r>
        <w:rPr>
          <w:rFonts w:ascii="微软雅黑" w:eastAsia="微软雅黑" w:hAnsi="微软雅黑"/>
          <w:sz w:val="20"/>
          <w:szCs w:val="18"/>
        </w:rPr>
        <w:t>广阔的发展空间，</w:t>
      </w:r>
      <w:r w:rsidR="00F86009">
        <w:rPr>
          <w:rFonts w:ascii="微软雅黑" w:eastAsia="微软雅黑" w:hAnsi="微软雅黑" w:hint="eastAsia"/>
          <w:sz w:val="20"/>
          <w:szCs w:val="18"/>
        </w:rPr>
        <w:t>搭建</w:t>
      </w:r>
      <w:r>
        <w:rPr>
          <w:rFonts w:ascii="微软雅黑" w:eastAsia="微软雅黑" w:hAnsi="微软雅黑"/>
          <w:sz w:val="20"/>
          <w:szCs w:val="18"/>
        </w:rPr>
        <w:t>良好的成长平台。你来</w:t>
      </w:r>
      <w:r>
        <w:rPr>
          <w:rFonts w:ascii="微软雅黑" w:eastAsia="微软雅黑" w:hAnsi="微软雅黑" w:hint="eastAsia"/>
          <w:sz w:val="20"/>
          <w:szCs w:val="18"/>
        </w:rPr>
        <w:t>，</w:t>
      </w:r>
      <w:r>
        <w:rPr>
          <w:rFonts w:ascii="微软雅黑" w:eastAsia="微软雅黑" w:hAnsi="微软雅黑"/>
          <w:sz w:val="20"/>
          <w:szCs w:val="18"/>
        </w:rPr>
        <w:t>我在</w:t>
      </w:r>
      <w:r>
        <w:rPr>
          <w:rFonts w:ascii="微软雅黑" w:eastAsia="微软雅黑" w:hAnsi="微软雅黑" w:hint="eastAsia"/>
          <w:sz w:val="20"/>
          <w:szCs w:val="18"/>
        </w:rPr>
        <w:t>。</w:t>
      </w:r>
      <w:r>
        <w:rPr>
          <w:rFonts w:ascii="微软雅黑" w:eastAsia="微软雅黑" w:hAnsi="微软雅黑"/>
          <w:sz w:val="20"/>
          <w:szCs w:val="18"/>
        </w:rPr>
        <w:t>一起</w:t>
      </w:r>
      <w:r w:rsidR="00142C64">
        <w:rPr>
          <w:rFonts w:ascii="微软雅黑" w:eastAsia="微软雅黑" w:hAnsi="微软雅黑" w:hint="eastAsia"/>
          <w:sz w:val="20"/>
          <w:szCs w:val="18"/>
        </w:rPr>
        <w:t>活力</w:t>
      </w:r>
      <w:r w:rsidR="00142C64">
        <w:rPr>
          <w:rFonts w:ascii="微软雅黑" w:eastAsia="微软雅黑" w:hAnsi="微软雅黑"/>
          <w:sz w:val="20"/>
          <w:szCs w:val="18"/>
        </w:rPr>
        <w:t>澎湃，乐</w:t>
      </w:r>
      <w:proofErr w:type="gramStart"/>
      <w:r w:rsidR="00142C64">
        <w:rPr>
          <w:rFonts w:ascii="微软雅黑" w:eastAsia="微软雅黑" w:hAnsi="微软雅黑"/>
          <w:sz w:val="20"/>
          <w:szCs w:val="18"/>
        </w:rPr>
        <w:t>享未来</w:t>
      </w:r>
      <w:proofErr w:type="gramEnd"/>
      <w:r w:rsidR="00142C64">
        <w:rPr>
          <w:rFonts w:ascii="微软雅黑" w:eastAsia="微软雅黑" w:hAnsi="微软雅黑" w:hint="eastAsia"/>
          <w:sz w:val="20"/>
          <w:szCs w:val="18"/>
        </w:rPr>
        <w:t>!</w:t>
      </w:r>
    </w:p>
    <w:p w:rsidR="006938B6" w:rsidRDefault="006938B6" w:rsidP="00021821">
      <w:pPr>
        <w:spacing w:line="320" w:lineRule="exact"/>
        <w:ind w:firstLineChars="200" w:firstLine="420"/>
        <w:jc w:val="left"/>
        <w:rPr>
          <w:rFonts w:ascii="微软雅黑" w:eastAsia="微软雅黑" w:hAnsi="微软雅黑"/>
          <w:b/>
          <w:szCs w:val="21"/>
        </w:rPr>
      </w:pPr>
    </w:p>
    <w:p w:rsidR="001F0FB7" w:rsidRPr="00420D86" w:rsidRDefault="007F6A46" w:rsidP="00A71AB0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 xml:space="preserve"> </w:t>
      </w:r>
      <w:r w:rsidR="00420D86">
        <w:rPr>
          <w:rFonts w:ascii="微软雅黑" w:eastAsia="微软雅黑" w:hAnsi="微软雅黑"/>
          <w:b/>
          <w:szCs w:val="21"/>
        </w:rPr>
        <w:t xml:space="preserve">   </w:t>
      </w:r>
    </w:p>
    <w:p w:rsidR="001F0FB7" w:rsidRPr="00C76AD4" w:rsidRDefault="001F0FB7" w:rsidP="001F0FB7">
      <w:pPr>
        <w:widowControl/>
        <w:spacing w:line="360" w:lineRule="auto"/>
        <w:rPr>
          <w:rFonts w:ascii="微软雅黑" w:eastAsia="微软雅黑" w:hAnsi="微软雅黑" w:cs="Arial Unicode MS"/>
          <w:kern w:val="0"/>
          <w:sz w:val="22"/>
          <w:szCs w:val="18"/>
        </w:rPr>
      </w:pPr>
      <w:r w:rsidRPr="00C76AD4">
        <w:rPr>
          <w:rFonts w:ascii="微软雅黑" w:eastAsia="微软雅黑" w:hAnsi="微软雅黑" w:cs="Arial Unicode MS" w:hint="eastAsia"/>
          <w:b/>
          <w:kern w:val="0"/>
          <w:sz w:val="24"/>
          <w:szCs w:val="18"/>
        </w:rPr>
        <w:lastRenderedPageBreak/>
        <w:t>招聘</w:t>
      </w:r>
      <w:r w:rsidRPr="00C76AD4">
        <w:rPr>
          <w:rFonts w:ascii="微软雅黑" w:eastAsia="微软雅黑" w:hAnsi="微软雅黑" w:cs="Arial Unicode MS"/>
          <w:b/>
          <w:kern w:val="0"/>
          <w:sz w:val="24"/>
          <w:szCs w:val="18"/>
        </w:rPr>
        <w:t>需求：</w:t>
      </w:r>
      <w:r w:rsidRPr="00C76AD4">
        <w:rPr>
          <w:rFonts w:ascii="微软雅黑" w:eastAsia="微软雅黑" w:hAnsi="微软雅黑" w:cs="Arial Unicode MS" w:hint="eastAsia"/>
          <w:kern w:val="0"/>
          <w:sz w:val="22"/>
          <w:szCs w:val="18"/>
        </w:rPr>
        <w:t xml:space="preserve"> </w:t>
      </w:r>
      <w:r w:rsidR="00067420" w:rsidRPr="00C76AD4">
        <w:rPr>
          <w:rFonts w:ascii="微软雅黑" w:eastAsia="微软雅黑" w:hAnsi="微软雅黑" w:cs="Arial Unicode MS"/>
          <w:kern w:val="0"/>
          <w:sz w:val="22"/>
          <w:szCs w:val="18"/>
        </w:rPr>
        <w:t>20</w:t>
      </w:r>
      <w:r w:rsidRPr="00C76AD4">
        <w:rPr>
          <w:rFonts w:ascii="微软雅黑" w:eastAsia="微软雅黑" w:hAnsi="微软雅黑" w:cs="Arial Unicode MS" w:hint="eastAsia"/>
          <w:kern w:val="0"/>
          <w:sz w:val="22"/>
          <w:szCs w:val="18"/>
        </w:rPr>
        <w:t>人</w:t>
      </w:r>
    </w:p>
    <w:p w:rsidR="00B85245" w:rsidRPr="00C76AD4" w:rsidRDefault="001F0FB7" w:rsidP="001F0FB7">
      <w:pPr>
        <w:widowControl/>
        <w:spacing w:line="360" w:lineRule="auto"/>
        <w:rPr>
          <w:rFonts w:ascii="微软雅黑" w:eastAsia="微软雅黑" w:hAnsi="微软雅黑" w:cs="Arial Unicode MS"/>
          <w:kern w:val="0"/>
          <w:sz w:val="22"/>
          <w:szCs w:val="18"/>
        </w:rPr>
      </w:pPr>
      <w:r w:rsidRPr="00C76AD4">
        <w:rPr>
          <w:rFonts w:ascii="微软雅黑" w:eastAsia="微软雅黑" w:hAnsi="微软雅黑" w:cs="Arial Unicode MS" w:hint="eastAsia"/>
          <w:b/>
          <w:kern w:val="0"/>
          <w:sz w:val="24"/>
          <w:szCs w:val="18"/>
        </w:rPr>
        <w:t>学历</w:t>
      </w:r>
      <w:r w:rsidRPr="00C76AD4">
        <w:rPr>
          <w:rFonts w:ascii="微软雅黑" w:eastAsia="微软雅黑" w:hAnsi="微软雅黑" w:cs="Arial Unicode MS"/>
          <w:b/>
          <w:kern w:val="0"/>
          <w:sz w:val="24"/>
          <w:szCs w:val="18"/>
        </w:rPr>
        <w:t>要求：</w:t>
      </w:r>
      <w:r w:rsidRPr="00C76AD4">
        <w:rPr>
          <w:rFonts w:ascii="微软雅黑" w:eastAsia="微软雅黑" w:hAnsi="微软雅黑" w:cs="Arial Unicode MS" w:hint="eastAsia"/>
          <w:kern w:val="0"/>
          <w:sz w:val="22"/>
          <w:szCs w:val="18"/>
        </w:rPr>
        <w:t>全日制</w:t>
      </w:r>
      <w:r w:rsidR="006938B6" w:rsidRPr="00C76AD4">
        <w:rPr>
          <w:rFonts w:ascii="微软雅黑" w:eastAsia="微软雅黑" w:hAnsi="微软雅黑" w:cs="Arial Unicode MS"/>
          <w:kern w:val="0"/>
          <w:sz w:val="22"/>
          <w:szCs w:val="18"/>
        </w:rPr>
        <w:t>统招</w:t>
      </w:r>
      <w:r w:rsidR="00420D86" w:rsidRPr="00C76AD4">
        <w:rPr>
          <w:rFonts w:ascii="微软雅黑" w:eastAsia="微软雅黑" w:hAnsi="微软雅黑" w:cs="Arial Unicode MS"/>
          <w:kern w:val="0"/>
          <w:sz w:val="22"/>
          <w:szCs w:val="18"/>
        </w:rPr>
        <w:t>大专</w:t>
      </w:r>
      <w:r w:rsidR="00067420" w:rsidRPr="00C76AD4">
        <w:rPr>
          <w:rFonts w:ascii="微软雅黑" w:eastAsia="微软雅黑" w:hAnsi="微软雅黑" w:cs="Arial Unicode MS"/>
          <w:kern w:val="0"/>
          <w:sz w:val="22"/>
          <w:szCs w:val="18"/>
        </w:rPr>
        <w:t>（毕业生及在校生）</w:t>
      </w:r>
    </w:p>
    <w:p w:rsidR="001F0FB7" w:rsidRPr="00C76AD4" w:rsidRDefault="000D7917" w:rsidP="001F0FB7">
      <w:pPr>
        <w:widowControl/>
        <w:spacing w:line="360" w:lineRule="auto"/>
        <w:rPr>
          <w:rFonts w:ascii="微软雅黑" w:eastAsia="微软雅黑" w:hAnsi="微软雅黑" w:cs="Arial Unicode MS"/>
          <w:b/>
          <w:kern w:val="0"/>
          <w:sz w:val="24"/>
          <w:szCs w:val="18"/>
        </w:rPr>
      </w:pPr>
      <w:r w:rsidRPr="00C76AD4">
        <w:rPr>
          <w:rFonts w:ascii="微软雅黑" w:eastAsia="微软雅黑" w:hAnsi="微软雅黑" w:cs="Arial Unicode MS" w:hint="eastAsia"/>
          <w:b/>
          <w:kern w:val="0"/>
          <w:sz w:val="24"/>
          <w:szCs w:val="18"/>
        </w:rPr>
        <w:t>招聘岗位：客服接待</w:t>
      </w:r>
    </w:p>
    <w:p w:rsidR="00067420" w:rsidRPr="00C76AD4" w:rsidRDefault="00067420" w:rsidP="00067420">
      <w:pPr>
        <w:widowControl/>
        <w:spacing w:line="360" w:lineRule="auto"/>
        <w:rPr>
          <w:rFonts w:ascii="微软雅黑" w:eastAsia="微软雅黑" w:hAnsi="微软雅黑" w:cs="Arial Unicode MS"/>
          <w:b/>
          <w:kern w:val="0"/>
          <w:sz w:val="24"/>
          <w:szCs w:val="18"/>
        </w:rPr>
      </w:pPr>
      <w:r w:rsidRPr="00C76AD4">
        <w:rPr>
          <w:rFonts w:ascii="微软雅黑" w:eastAsia="微软雅黑" w:hAnsi="微软雅黑" w:cs="Arial Unicode MS" w:hint="eastAsia"/>
          <w:b/>
          <w:kern w:val="0"/>
          <w:sz w:val="24"/>
          <w:szCs w:val="18"/>
        </w:rPr>
        <w:t>岗位职责：</w:t>
      </w:r>
    </w:p>
    <w:p w:rsidR="00067420" w:rsidRPr="00C76AD4" w:rsidRDefault="00067420" w:rsidP="00067420">
      <w:pPr>
        <w:widowControl/>
        <w:spacing w:line="360" w:lineRule="auto"/>
        <w:rPr>
          <w:rFonts w:ascii="微软雅黑" w:eastAsia="微软雅黑" w:hAnsi="微软雅黑" w:cs="Arial Unicode MS"/>
          <w:kern w:val="0"/>
          <w:sz w:val="22"/>
          <w:szCs w:val="18"/>
        </w:rPr>
      </w:pPr>
      <w:r w:rsidRPr="00C76AD4">
        <w:rPr>
          <w:rFonts w:ascii="微软雅黑" w:eastAsia="微软雅黑" w:hAnsi="微软雅黑" w:cs="Arial Unicode MS" w:hint="eastAsia"/>
          <w:kern w:val="0"/>
          <w:sz w:val="22"/>
          <w:szCs w:val="18"/>
        </w:rPr>
        <w:t>1、</w:t>
      </w:r>
      <w:proofErr w:type="gramStart"/>
      <w:r w:rsidRPr="00C76AD4">
        <w:rPr>
          <w:rFonts w:ascii="微软雅黑" w:eastAsia="微软雅黑" w:hAnsi="微软雅黑" w:cs="Arial Unicode MS" w:hint="eastAsia"/>
          <w:kern w:val="0"/>
          <w:sz w:val="22"/>
          <w:szCs w:val="18"/>
        </w:rPr>
        <w:t>咨</w:t>
      </w:r>
      <w:proofErr w:type="gramEnd"/>
      <w:r w:rsidRPr="00C76AD4">
        <w:rPr>
          <w:rFonts w:ascii="微软雅黑" w:eastAsia="微软雅黑" w:hAnsi="微软雅黑" w:cs="Arial Unicode MS" w:hint="eastAsia"/>
          <w:kern w:val="0"/>
          <w:sz w:val="22"/>
          <w:szCs w:val="18"/>
        </w:rPr>
        <w:t>客台：有客户到访，登记客户信息；</w:t>
      </w:r>
    </w:p>
    <w:p w:rsidR="00067420" w:rsidRPr="00C76AD4" w:rsidRDefault="00067420" w:rsidP="00067420">
      <w:pPr>
        <w:widowControl/>
        <w:spacing w:line="360" w:lineRule="auto"/>
        <w:rPr>
          <w:rFonts w:ascii="微软雅黑" w:eastAsia="微软雅黑" w:hAnsi="微软雅黑" w:cs="Arial Unicode MS"/>
          <w:kern w:val="0"/>
          <w:sz w:val="22"/>
          <w:szCs w:val="18"/>
        </w:rPr>
      </w:pPr>
      <w:r w:rsidRPr="00C76AD4">
        <w:rPr>
          <w:rFonts w:ascii="微软雅黑" w:eastAsia="微软雅黑" w:hAnsi="微软雅黑" w:cs="Arial Unicode MS" w:hint="eastAsia"/>
          <w:kern w:val="0"/>
          <w:sz w:val="22"/>
          <w:szCs w:val="18"/>
        </w:rPr>
        <w:t>2、水吧：制作茶水饮品等，</w:t>
      </w:r>
      <w:proofErr w:type="gramStart"/>
      <w:r w:rsidRPr="00C76AD4">
        <w:rPr>
          <w:rFonts w:ascii="微软雅黑" w:eastAsia="微软雅黑" w:hAnsi="微软雅黑" w:cs="Arial Unicode MS" w:hint="eastAsia"/>
          <w:kern w:val="0"/>
          <w:sz w:val="22"/>
          <w:szCs w:val="18"/>
        </w:rPr>
        <w:t>给来看</w:t>
      </w:r>
      <w:proofErr w:type="gramEnd"/>
      <w:r w:rsidRPr="00C76AD4">
        <w:rPr>
          <w:rFonts w:ascii="微软雅黑" w:eastAsia="微软雅黑" w:hAnsi="微软雅黑" w:cs="Arial Unicode MS" w:hint="eastAsia"/>
          <w:kern w:val="0"/>
          <w:sz w:val="22"/>
          <w:szCs w:val="18"/>
        </w:rPr>
        <w:t>房的顾客上水；</w:t>
      </w:r>
    </w:p>
    <w:p w:rsidR="00067420" w:rsidRPr="00C76AD4" w:rsidRDefault="00067420" w:rsidP="00067420">
      <w:pPr>
        <w:widowControl/>
        <w:spacing w:line="360" w:lineRule="auto"/>
        <w:rPr>
          <w:rFonts w:ascii="微软雅黑" w:eastAsia="微软雅黑" w:hAnsi="微软雅黑" w:cs="Arial Unicode MS"/>
          <w:kern w:val="0"/>
          <w:sz w:val="22"/>
          <w:szCs w:val="18"/>
        </w:rPr>
      </w:pPr>
      <w:r w:rsidRPr="00C76AD4">
        <w:rPr>
          <w:rFonts w:ascii="微软雅黑" w:eastAsia="微软雅黑" w:hAnsi="微软雅黑" w:cs="Arial Unicode MS" w:hint="eastAsia"/>
          <w:kern w:val="0"/>
          <w:sz w:val="22"/>
          <w:szCs w:val="18"/>
        </w:rPr>
        <w:t>3、样板间：整理样板间内物品的陈列和摆放；</w:t>
      </w:r>
    </w:p>
    <w:p w:rsidR="00067420" w:rsidRPr="00C76AD4" w:rsidRDefault="00067420" w:rsidP="00067420">
      <w:pPr>
        <w:widowControl/>
        <w:spacing w:line="360" w:lineRule="auto"/>
        <w:rPr>
          <w:rFonts w:ascii="微软雅黑" w:eastAsia="微软雅黑" w:hAnsi="微软雅黑" w:cs="Arial Unicode MS"/>
          <w:kern w:val="0"/>
          <w:sz w:val="22"/>
          <w:szCs w:val="18"/>
        </w:rPr>
      </w:pPr>
      <w:r w:rsidRPr="00C76AD4">
        <w:rPr>
          <w:rFonts w:ascii="微软雅黑" w:eastAsia="微软雅黑" w:hAnsi="微软雅黑" w:cs="Arial Unicode MS" w:hint="eastAsia"/>
          <w:kern w:val="0"/>
          <w:sz w:val="22"/>
          <w:szCs w:val="18"/>
        </w:rPr>
        <w:t>4、服从领导的其他安排。</w:t>
      </w:r>
    </w:p>
    <w:p w:rsidR="00067420" w:rsidRPr="00C76AD4" w:rsidRDefault="00067420" w:rsidP="00067420">
      <w:pPr>
        <w:widowControl/>
        <w:spacing w:line="360" w:lineRule="auto"/>
        <w:rPr>
          <w:rFonts w:ascii="微软雅黑" w:eastAsia="微软雅黑" w:hAnsi="微软雅黑" w:cs="Arial Unicode MS"/>
          <w:b/>
          <w:kern w:val="0"/>
          <w:sz w:val="24"/>
          <w:szCs w:val="18"/>
        </w:rPr>
      </w:pPr>
      <w:r w:rsidRPr="00C76AD4">
        <w:rPr>
          <w:rFonts w:ascii="微软雅黑" w:eastAsia="微软雅黑" w:hAnsi="微软雅黑" w:cs="Arial Unicode MS" w:hint="eastAsia"/>
          <w:b/>
          <w:kern w:val="0"/>
          <w:sz w:val="24"/>
          <w:szCs w:val="18"/>
        </w:rPr>
        <w:t>任职资格：</w:t>
      </w:r>
    </w:p>
    <w:p w:rsidR="00067420" w:rsidRPr="00C76AD4" w:rsidRDefault="00067420" w:rsidP="00067420">
      <w:pPr>
        <w:widowControl/>
        <w:spacing w:line="360" w:lineRule="auto"/>
        <w:rPr>
          <w:rFonts w:ascii="微软雅黑" w:eastAsia="微软雅黑" w:hAnsi="微软雅黑" w:cs="Arial Unicode MS"/>
          <w:kern w:val="0"/>
          <w:sz w:val="22"/>
          <w:szCs w:val="18"/>
        </w:rPr>
      </w:pPr>
      <w:r w:rsidRPr="00C76AD4">
        <w:rPr>
          <w:rFonts w:ascii="微软雅黑" w:eastAsia="微软雅黑" w:hAnsi="微软雅黑" w:cs="Arial Unicode MS"/>
          <w:kern w:val="0"/>
          <w:sz w:val="22"/>
          <w:szCs w:val="18"/>
        </w:rPr>
        <w:t>1</w:t>
      </w:r>
      <w:r w:rsidRPr="00C76AD4">
        <w:rPr>
          <w:rFonts w:ascii="微软雅黑" w:eastAsia="微软雅黑" w:hAnsi="微软雅黑" w:cs="Arial Unicode MS" w:hint="eastAsia"/>
          <w:kern w:val="0"/>
          <w:sz w:val="22"/>
          <w:szCs w:val="18"/>
        </w:rPr>
        <w:t>、女身高165以上，男身高175以上，形象好，气质佳</w:t>
      </w:r>
      <w:bookmarkStart w:id="0" w:name="_GoBack"/>
      <w:bookmarkEnd w:id="0"/>
      <w:r w:rsidRPr="00C76AD4">
        <w:rPr>
          <w:rFonts w:ascii="微软雅黑" w:eastAsia="微软雅黑" w:hAnsi="微软雅黑" w:cs="Arial Unicode MS" w:hint="eastAsia"/>
          <w:kern w:val="0"/>
          <w:sz w:val="22"/>
          <w:szCs w:val="18"/>
        </w:rPr>
        <w:t>，仪容仪表整洁大方，性格外向，亲和力强，善于与人沟通;</w:t>
      </w:r>
    </w:p>
    <w:p w:rsidR="00067420" w:rsidRPr="00C76AD4" w:rsidRDefault="00067420" w:rsidP="00067420">
      <w:pPr>
        <w:widowControl/>
        <w:spacing w:line="360" w:lineRule="auto"/>
        <w:rPr>
          <w:rFonts w:ascii="微软雅黑" w:eastAsia="微软雅黑" w:hAnsi="微软雅黑" w:cs="Arial Unicode MS"/>
          <w:kern w:val="0"/>
          <w:sz w:val="22"/>
          <w:szCs w:val="18"/>
        </w:rPr>
      </w:pPr>
      <w:r w:rsidRPr="00C76AD4">
        <w:rPr>
          <w:rFonts w:ascii="微软雅黑" w:eastAsia="微软雅黑" w:hAnsi="微软雅黑" w:cs="Arial Unicode MS"/>
          <w:kern w:val="0"/>
          <w:sz w:val="22"/>
          <w:szCs w:val="18"/>
        </w:rPr>
        <w:t>2</w:t>
      </w:r>
      <w:r w:rsidRPr="00C76AD4">
        <w:rPr>
          <w:rFonts w:ascii="微软雅黑" w:eastAsia="微软雅黑" w:hAnsi="微软雅黑" w:cs="Arial Unicode MS" w:hint="eastAsia"/>
          <w:kern w:val="0"/>
          <w:sz w:val="22"/>
          <w:szCs w:val="18"/>
        </w:rPr>
        <w:t>、具备良好的主动服务意识、责任心和团队协作精神，品行端正，吃苦耐劳;</w:t>
      </w:r>
    </w:p>
    <w:p w:rsidR="003D1355" w:rsidRPr="00C76AD4" w:rsidRDefault="001F0FB7" w:rsidP="00067420">
      <w:pPr>
        <w:widowControl/>
        <w:spacing w:line="360" w:lineRule="auto"/>
        <w:rPr>
          <w:rFonts w:ascii="微软雅黑" w:eastAsia="微软雅黑" w:hAnsi="微软雅黑" w:cs="Arial Unicode MS"/>
          <w:kern w:val="0"/>
          <w:sz w:val="22"/>
          <w:szCs w:val="18"/>
        </w:rPr>
      </w:pPr>
      <w:r w:rsidRPr="00C76AD4">
        <w:rPr>
          <w:rFonts w:ascii="微软雅黑" w:eastAsia="微软雅黑" w:hAnsi="微软雅黑" w:cs="Arial Unicode MS"/>
          <w:kern w:val="0"/>
          <w:sz w:val="22"/>
          <w:szCs w:val="18"/>
        </w:rPr>
        <w:t>工作地点：</w:t>
      </w:r>
      <w:r w:rsidR="00067420" w:rsidRPr="00C76AD4">
        <w:rPr>
          <w:rFonts w:ascii="微软雅黑" w:eastAsia="微软雅黑" w:hAnsi="微软雅黑" w:cs="Arial Unicode MS" w:hint="eastAsia"/>
          <w:kern w:val="0"/>
          <w:sz w:val="22"/>
          <w:szCs w:val="18"/>
        </w:rPr>
        <w:t>咸阳（项目所在位置对面就是空港新城公交站及城际线）</w:t>
      </w:r>
      <w:r w:rsidR="00E63873" w:rsidRPr="00C76AD4">
        <w:rPr>
          <w:rFonts w:ascii="微软雅黑" w:eastAsia="微软雅黑" w:hAnsi="微软雅黑" w:cs="Arial Unicode MS" w:hint="eastAsia"/>
          <w:kern w:val="0"/>
          <w:sz w:val="22"/>
          <w:szCs w:val="18"/>
        </w:rPr>
        <w:t>。</w:t>
      </w:r>
    </w:p>
    <w:p w:rsidR="00067420" w:rsidRPr="00C76AD4" w:rsidRDefault="00067420" w:rsidP="00067420">
      <w:pPr>
        <w:widowControl/>
        <w:spacing w:line="360" w:lineRule="auto"/>
        <w:rPr>
          <w:rFonts w:ascii="微软雅黑" w:eastAsia="微软雅黑" w:hAnsi="微软雅黑" w:cs="Arial Unicode MS"/>
          <w:kern w:val="0"/>
          <w:sz w:val="22"/>
          <w:szCs w:val="18"/>
        </w:rPr>
      </w:pPr>
      <w:r w:rsidRPr="00C76AD4">
        <w:rPr>
          <w:rFonts w:ascii="微软雅黑" w:eastAsia="微软雅黑" w:hAnsi="微软雅黑" w:cs="Arial Unicode MS" w:hint="eastAsia"/>
          <w:kern w:val="0"/>
          <w:sz w:val="22"/>
          <w:szCs w:val="18"/>
        </w:rPr>
        <w:t>薪资福利待遇：单休，一天8小时，早上8点半到下午5点半，工资3K（实习生），毕业生薪资面谈，提供住宿，一天25元餐补，毕业生会缴纳五险</w:t>
      </w:r>
      <w:proofErr w:type="gramStart"/>
      <w:r w:rsidRPr="00C76AD4">
        <w:rPr>
          <w:rFonts w:ascii="微软雅黑" w:eastAsia="微软雅黑" w:hAnsi="微软雅黑" w:cs="Arial Unicode MS" w:hint="eastAsia"/>
          <w:kern w:val="0"/>
          <w:sz w:val="22"/>
          <w:szCs w:val="18"/>
        </w:rPr>
        <w:t>一</w:t>
      </w:r>
      <w:proofErr w:type="gramEnd"/>
      <w:r w:rsidRPr="00C76AD4">
        <w:rPr>
          <w:rFonts w:ascii="微软雅黑" w:eastAsia="微软雅黑" w:hAnsi="微软雅黑" w:cs="Arial Unicode MS" w:hint="eastAsia"/>
          <w:kern w:val="0"/>
          <w:sz w:val="22"/>
          <w:szCs w:val="18"/>
        </w:rPr>
        <w:t>金。</w:t>
      </w:r>
    </w:p>
    <w:p w:rsidR="00067420" w:rsidRPr="00C76AD4" w:rsidRDefault="00067420" w:rsidP="00067420">
      <w:pPr>
        <w:widowControl/>
        <w:spacing w:line="360" w:lineRule="auto"/>
        <w:rPr>
          <w:rFonts w:ascii="微软雅黑" w:eastAsia="微软雅黑" w:hAnsi="微软雅黑" w:cs="Arial Unicode MS"/>
          <w:kern w:val="0"/>
          <w:sz w:val="22"/>
          <w:szCs w:val="18"/>
        </w:rPr>
      </w:pPr>
      <w:r w:rsidRPr="00C76AD4">
        <w:rPr>
          <w:rFonts w:ascii="微软雅黑" w:eastAsia="微软雅黑" w:hAnsi="微软雅黑" w:cs="Arial Unicode MS" w:hint="eastAsia"/>
          <w:kern w:val="0"/>
          <w:sz w:val="22"/>
          <w:szCs w:val="18"/>
        </w:rPr>
        <w:t>联系人：屈女士029-89051508/1882972640</w:t>
      </w:r>
    </w:p>
    <w:p w:rsidR="00420D86" w:rsidRPr="00C76AD4" w:rsidRDefault="00420D86" w:rsidP="00067420">
      <w:pPr>
        <w:spacing w:line="360" w:lineRule="auto"/>
        <w:rPr>
          <w:rFonts w:ascii="微软雅黑" w:eastAsia="微软雅黑" w:hAnsi="微软雅黑"/>
          <w:sz w:val="32"/>
          <w:szCs w:val="18"/>
        </w:rPr>
      </w:pPr>
    </w:p>
    <w:sectPr w:rsidR="00420D86" w:rsidRPr="00C76AD4" w:rsidSect="00EE51B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917" w:rsidRDefault="00866917" w:rsidP="001F0FB7">
      <w:r>
        <w:separator/>
      </w:r>
    </w:p>
  </w:endnote>
  <w:endnote w:type="continuationSeparator" w:id="0">
    <w:p w:rsidR="00866917" w:rsidRDefault="00866917" w:rsidP="001F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917" w:rsidRDefault="00866917" w:rsidP="001F0FB7">
      <w:r>
        <w:separator/>
      </w:r>
    </w:p>
  </w:footnote>
  <w:footnote w:type="continuationSeparator" w:id="0">
    <w:p w:rsidR="00866917" w:rsidRDefault="00866917" w:rsidP="001F0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873" w:rsidRDefault="00E63873" w:rsidP="00E63873">
    <w:pPr>
      <w:pStyle w:val="a3"/>
      <w:jc w:val="both"/>
    </w:pPr>
  </w:p>
  <w:p w:rsidR="004A0343" w:rsidRDefault="00E63873" w:rsidP="004A0343">
    <w:pPr>
      <w:pStyle w:val="a3"/>
      <w:jc w:val="both"/>
    </w:pPr>
    <w:r w:rsidRPr="00E63873">
      <w:rPr>
        <w:noProof/>
        <w:lang w:val="en-US" w:eastAsia="zh-CN"/>
      </w:rPr>
      <w:drawing>
        <wp:inline distT="0" distB="0" distL="0" distR="0">
          <wp:extent cx="542925" cy="174039"/>
          <wp:effectExtent l="0" t="0" r="0" b="0"/>
          <wp:docPr id="3" name="图片 3" descr="C:\Users\ZHOUXI~1\AppData\Local\Temp\WeChat Files\c090a11dbf002f7a4b4308e82ecff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HOUXI~1\AppData\Local\Temp\WeChat Files\c090a11dbf002f7a4b4308e82ecff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393" cy="183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45DAD"/>
    <w:multiLevelType w:val="hybridMultilevel"/>
    <w:tmpl w:val="1D04A3D8"/>
    <w:lvl w:ilvl="0" w:tplc="C80CEF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B7"/>
    <w:rsid w:val="00003CAC"/>
    <w:rsid w:val="000147E5"/>
    <w:rsid w:val="00021821"/>
    <w:rsid w:val="00037C97"/>
    <w:rsid w:val="00063E0B"/>
    <w:rsid w:val="00067420"/>
    <w:rsid w:val="0008143C"/>
    <w:rsid w:val="00082A99"/>
    <w:rsid w:val="00087D45"/>
    <w:rsid w:val="000968DF"/>
    <w:rsid w:val="000C0339"/>
    <w:rsid w:val="000C2CB3"/>
    <w:rsid w:val="000D7917"/>
    <w:rsid w:val="00125C94"/>
    <w:rsid w:val="00134B04"/>
    <w:rsid w:val="00142C64"/>
    <w:rsid w:val="00163F8E"/>
    <w:rsid w:val="00174695"/>
    <w:rsid w:val="00175906"/>
    <w:rsid w:val="001D1A3D"/>
    <w:rsid w:val="001D345E"/>
    <w:rsid w:val="001D6195"/>
    <w:rsid w:val="001E17ED"/>
    <w:rsid w:val="001E471B"/>
    <w:rsid w:val="001E7BCE"/>
    <w:rsid w:val="001F0FB7"/>
    <w:rsid w:val="00203C98"/>
    <w:rsid w:val="00234A48"/>
    <w:rsid w:val="00244E06"/>
    <w:rsid w:val="00255208"/>
    <w:rsid w:val="002606EC"/>
    <w:rsid w:val="002F0640"/>
    <w:rsid w:val="00315A68"/>
    <w:rsid w:val="00322591"/>
    <w:rsid w:val="003D1355"/>
    <w:rsid w:val="00406B49"/>
    <w:rsid w:val="00417BFD"/>
    <w:rsid w:val="00420D86"/>
    <w:rsid w:val="00454642"/>
    <w:rsid w:val="005016F4"/>
    <w:rsid w:val="00503AED"/>
    <w:rsid w:val="005455E5"/>
    <w:rsid w:val="00550921"/>
    <w:rsid w:val="005651C0"/>
    <w:rsid w:val="00595CF9"/>
    <w:rsid w:val="00595FF4"/>
    <w:rsid w:val="005D1AD2"/>
    <w:rsid w:val="005D7885"/>
    <w:rsid w:val="005E4CDA"/>
    <w:rsid w:val="0061675A"/>
    <w:rsid w:val="0063109E"/>
    <w:rsid w:val="00670AAB"/>
    <w:rsid w:val="00691BC3"/>
    <w:rsid w:val="006938B6"/>
    <w:rsid w:val="00696E6E"/>
    <w:rsid w:val="006A3CAE"/>
    <w:rsid w:val="006E3938"/>
    <w:rsid w:val="006E7925"/>
    <w:rsid w:val="007172EB"/>
    <w:rsid w:val="0073576B"/>
    <w:rsid w:val="0075697B"/>
    <w:rsid w:val="00776EC7"/>
    <w:rsid w:val="00786C23"/>
    <w:rsid w:val="007D05FC"/>
    <w:rsid w:val="007F6A46"/>
    <w:rsid w:val="00824614"/>
    <w:rsid w:val="008278DB"/>
    <w:rsid w:val="00866917"/>
    <w:rsid w:val="008C644A"/>
    <w:rsid w:val="008F4318"/>
    <w:rsid w:val="009709B1"/>
    <w:rsid w:val="009800A3"/>
    <w:rsid w:val="00993D94"/>
    <w:rsid w:val="009D0320"/>
    <w:rsid w:val="009D5044"/>
    <w:rsid w:val="009F35EF"/>
    <w:rsid w:val="00A107FD"/>
    <w:rsid w:val="00A71AB0"/>
    <w:rsid w:val="00A842CF"/>
    <w:rsid w:val="00A84A7E"/>
    <w:rsid w:val="00A87745"/>
    <w:rsid w:val="00A95B56"/>
    <w:rsid w:val="00B0497D"/>
    <w:rsid w:val="00B222FF"/>
    <w:rsid w:val="00B30C5F"/>
    <w:rsid w:val="00B85245"/>
    <w:rsid w:val="00B95D40"/>
    <w:rsid w:val="00C4486E"/>
    <w:rsid w:val="00C63593"/>
    <w:rsid w:val="00C637B3"/>
    <w:rsid w:val="00C76AD4"/>
    <w:rsid w:val="00C877E5"/>
    <w:rsid w:val="00CC260A"/>
    <w:rsid w:val="00CF3ED1"/>
    <w:rsid w:val="00D073ED"/>
    <w:rsid w:val="00D17CB4"/>
    <w:rsid w:val="00D252BC"/>
    <w:rsid w:val="00D2756D"/>
    <w:rsid w:val="00D33325"/>
    <w:rsid w:val="00D662EF"/>
    <w:rsid w:val="00D947E9"/>
    <w:rsid w:val="00DD5E05"/>
    <w:rsid w:val="00E452B6"/>
    <w:rsid w:val="00E46B3A"/>
    <w:rsid w:val="00E506EC"/>
    <w:rsid w:val="00E63873"/>
    <w:rsid w:val="00E77F62"/>
    <w:rsid w:val="00EC4825"/>
    <w:rsid w:val="00F0563F"/>
    <w:rsid w:val="00F12E8B"/>
    <w:rsid w:val="00F15CD1"/>
    <w:rsid w:val="00F16A9C"/>
    <w:rsid w:val="00F2095A"/>
    <w:rsid w:val="00F673EA"/>
    <w:rsid w:val="00F86009"/>
    <w:rsid w:val="00F92B63"/>
    <w:rsid w:val="00F93C54"/>
    <w:rsid w:val="00F96563"/>
    <w:rsid w:val="00FA5A35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7E0A80-C9D0-470A-9060-6AF91744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F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F0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1F0FB7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1F0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0FB7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3D1355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2259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A71A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71A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C711C-BDF3-4682-BF91-80D3DC026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罗珊 (雅生活集团-人力行政中心-人力资源专员)</dc:creator>
  <cp:keywords/>
  <dc:description/>
  <cp:lastModifiedBy>屈思琪 (雅生活物业服务集团-西安城市公司-人力行政部-培训专员)</cp:lastModifiedBy>
  <cp:revision>20</cp:revision>
  <cp:lastPrinted>2020-07-14T06:51:00Z</cp:lastPrinted>
  <dcterms:created xsi:type="dcterms:W3CDTF">2019-09-02T06:12:00Z</dcterms:created>
  <dcterms:modified xsi:type="dcterms:W3CDTF">2020-07-24T02:54:00Z</dcterms:modified>
</cp:coreProperties>
</file>